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E9" w:rsidRDefault="003C5247" w:rsidP="006862E9">
      <w:pPr>
        <w:jc w:val="center"/>
        <w:rPr>
          <w:rStyle w:val="Textoennegrita"/>
          <w:rFonts w:ascii="Arial" w:hAnsi="Arial" w:cs="Arial"/>
          <w:sz w:val="24"/>
          <w:szCs w:val="24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E1D44">
        <w:rPr>
          <w:rStyle w:val="Textoennegrita"/>
          <w:rFonts w:ascii="Arial" w:hAnsi="Arial" w:cs="Arial"/>
          <w:sz w:val="96"/>
          <w:szCs w:val="96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Más que Mates</w:t>
      </w:r>
    </w:p>
    <w:p w:rsidR="00B921B5" w:rsidRDefault="00B921B5" w:rsidP="00B921B5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PRIMER</w:t>
      </w:r>
      <w:r w:rsidRPr="003C524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 CICLO</w:t>
      </w:r>
    </w:p>
    <w:p w:rsidR="00991AEE" w:rsidRDefault="00BB34AA" w:rsidP="00991AEE">
      <w:pPr>
        <w:pStyle w:val="Ttulo"/>
        <w:rPr>
          <w:noProof/>
        </w:rPr>
      </w:pPr>
      <w:r>
        <w:rPr>
          <w:noProof/>
        </w:rPr>
        <w:t>Free tattoo</w:t>
      </w:r>
    </w:p>
    <w:p w:rsidR="00991AEE" w:rsidRDefault="00991AEE" w:rsidP="00991AEE"/>
    <w:p w:rsidR="00991AEE" w:rsidRDefault="00B921B5" w:rsidP="00991AEE">
      <w:pPr>
        <w:rPr>
          <w:b/>
          <w:sz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0" allowOverlap="1" wp14:anchorId="4B280F5A" wp14:editId="5AE1BE5E">
            <wp:simplePos x="0" y="0"/>
            <wp:positionH relativeFrom="column">
              <wp:posOffset>2882265</wp:posOffset>
            </wp:positionH>
            <wp:positionV relativeFrom="paragraph">
              <wp:posOffset>82550</wp:posOffset>
            </wp:positionV>
            <wp:extent cx="2819400" cy="2819400"/>
            <wp:effectExtent l="0" t="0" r="0" b="0"/>
            <wp:wrapTight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ight>
            <wp:docPr id="16" name="Imagen 16" descr="E:\mipágina\ingenio\masac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ipágina\ingenio\masacr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AEE">
        <w:rPr>
          <w:b/>
          <w:sz w:val="24"/>
        </w:rPr>
        <w:t xml:space="preserve">Un loco se escapa de la celda X; rompe un tabique, penetra en la celda vecina y </w:t>
      </w:r>
      <w:r w:rsidR="00BB34AA">
        <w:rPr>
          <w:b/>
          <w:sz w:val="24"/>
        </w:rPr>
        <w:t>tatú</w:t>
      </w:r>
      <w:r w:rsidR="00991AEE">
        <w:rPr>
          <w:b/>
          <w:sz w:val="24"/>
        </w:rPr>
        <w:t xml:space="preserve">a un rayo en la frente al ocupante. Sabiendo que: </w:t>
      </w:r>
    </w:p>
    <w:p w:rsidR="00991AEE" w:rsidRDefault="00991AEE" w:rsidP="00991AEE">
      <w:pPr>
        <w:rPr>
          <w:sz w:val="24"/>
        </w:rPr>
      </w:pPr>
      <w:r>
        <w:rPr>
          <w:sz w:val="24"/>
        </w:rPr>
        <w:t>Hay un loco en cada celda.</w:t>
      </w:r>
    </w:p>
    <w:p w:rsidR="00991AEE" w:rsidRDefault="00BB34AA" w:rsidP="00991AEE">
      <w:pPr>
        <w:rPr>
          <w:sz w:val="24"/>
        </w:rPr>
      </w:pPr>
      <w:r>
        <w:rPr>
          <w:sz w:val="24"/>
        </w:rPr>
        <w:t>Tatúa</w:t>
      </w:r>
      <w:r w:rsidR="00991AEE">
        <w:rPr>
          <w:sz w:val="24"/>
        </w:rPr>
        <w:t xml:space="preserve"> a todos los locos en el acto.</w:t>
      </w:r>
    </w:p>
    <w:p w:rsidR="00991AEE" w:rsidRDefault="00991AEE" w:rsidP="00991AEE">
      <w:pPr>
        <w:rPr>
          <w:sz w:val="24"/>
        </w:rPr>
      </w:pPr>
      <w:r>
        <w:rPr>
          <w:sz w:val="24"/>
        </w:rPr>
        <w:t>Después de cada tatuaje, el loco abandona la víctima en busca de otra (no la transporta).</w:t>
      </w:r>
    </w:p>
    <w:p w:rsidR="00991AEE" w:rsidRDefault="00991AEE" w:rsidP="00991AEE">
      <w:pPr>
        <w:rPr>
          <w:sz w:val="24"/>
        </w:rPr>
      </w:pPr>
      <w:r>
        <w:rPr>
          <w:sz w:val="24"/>
        </w:rPr>
        <w:t xml:space="preserve">Nunca vuelve a una celda en la que se halla un </w:t>
      </w:r>
      <w:r w:rsidR="00BB34AA">
        <w:rPr>
          <w:sz w:val="24"/>
        </w:rPr>
        <w:t>loco tatuado</w:t>
      </w:r>
      <w:r>
        <w:rPr>
          <w:sz w:val="24"/>
        </w:rPr>
        <w:t xml:space="preserve">, y... </w:t>
      </w:r>
    </w:p>
    <w:p w:rsidR="00991AEE" w:rsidRDefault="00991AEE" w:rsidP="00991AEE">
      <w:pPr>
        <w:rPr>
          <w:sz w:val="24"/>
        </w:rPr>
      </w:pPr>
      <w:r>
        <w:rPr>
          <w:sz w:val="24"/>
        </w:rPr>
        <w:t xml:space="preserve">No rompe ningún muro que da al exterior </w:t>
      </w:r>
    </w:p>
    <w:p w:rsidR="00991AEE" w:rsidRDefault="00991AEE" w:rsidP="00991AEE">
      <w:pPr>
        <w:rPr>
          <w:sz w:val="24"/>
        </w:rPr>
      </w:pPr>
      <w:r>
        <w:rPr>
          <w:sz w:val="24"/>
        </w:rPr>
        <w:t xml:space="preserve">¿Cuál es </w:t>
      </w:r>
      <w:r w:rsidR="00B921B5">
        <w:rPr>
          <w:sz w:val="24"/>
        </w:rPr>
        <w:t>el</w:t>
      </w:r>
      <w:r>
        <w:rPr>
          <w:sz w:val="24"/>
        </w:rPr>
        <w:t xml:space="preserve"> </w:t>
      </w:r>
      <w:r w:rsidR="00BB34AA">
        <w:rPr>
          <w:sz w:val="24"/>
        </w:rPr>
        <w:t>desconcertante</w:t>
      </w:r>
      <w:r>
        <w:rPr>
          <w:sz w:val="24"/>
        </w:rPr>
        <w:t xml:space="preserve"> itinerario que lleva</w:t>
      </w:r>
      <w:r w:rsidR="00B921B5">
        <w:rPr>
          <w:sz w:val="24"/>
        </w:rPr>
        <w:t xml:space="preserve"> al loco</w:t>
      </w:r>
      <w:r>
        <w:rPr>
          <w:sz w:val="24"/>
        </w:rPr>
        <w:t xml:space="preserve"> desde la celda X a la celda </w:t>
      </w:r>
      <w:r w:rsidR="00BB34AA">
        <w:rPr>
          <w:sz w:val="24"/>
        </w:rPr>
        <w:t>O</w:t>
      </w:r>
      <w:r>
        <w:rPr>
          <w:sz w:val="24"/>
        </w:rPr>
        <w:t>?</w:t>
      </w:r>
    </w:p>
    <w:p w:rsidR="00BB34AA" w:rsidRDefault="00BB34AA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B921B5" w:rsidRDefault="00B921B5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0F43C6" w:rsidRDefault="000F43C6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3C524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SEGUNDO CICLO</w:t>
      </w:r>
    </w:p>
    <w:p w:rsidR="00B921B5" w:rsidRPr="00B921B5" w:rsidRDefault="00B921B5" w:rsidP="000F43C6">
      <w:pPr>
        <w:jc w:val="center"/>
        <w:rPr>
          <w:rFonts w:ascii="Times New Roman" w:eastAsia="Times New Roman" w:hAnsi="Times New Roman" w:cs="Times New Roman"/>
          <w:b/>
          <w:noProof/>
          <w:sz w:val="32"/>
          <w:szCs w:val="20"/>
          <w:u w:val="single"/>
          <w:lang w:eastAsia="es-ES"/>
        </w:rPr>
      </w:pPr>
      <w:r w:rsidRPr="00B921B5">
        <w:rPr>
          <w:rFonts w:ascii="Times New Roman" w:eastAsia="Times New Roman" w:hAnsi="Times New Roman" w:cs="Times New Roman"/>
          <w:b/>
          <w:noProof/>
          <w:sz w:val="32"/>
          <w:szCs w:val="20"/>
          <w:u w:val="single"/>
          <w:lang w:eastAsia="es-ES"/>
        </w:rPr>
        <w:t>Supermodel</w:t>
      </w:r>
    </w:p>
    <w:p w:rsidR="006862E9" w:rsidRDefault="00BB34AA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1B9507AE" wp14:editId="3F546D09">
            <wp:simplePos x="0" y="0"/>
            <wp:positionH relativeFrom="column">
              <wp:posOffset>100965</wp:posOffset>
            </wp:positionH>
            <wp:positionV relativeFrom="paragraph">
              <wp:posOffset>143510</wp:posOffset>
            </wp:positionV>
            <wp:extent cx="25527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39" y="21337"/>
                <wp:lineTo x="21439" y="0"/>
                <wp:lineTo x="0" y="0"/>
              </wp:wrapPolygon>
            </wp:wrapTight>
            <wp:docPr id="17" name="Imagen 17" descr="Resultado de imagen de dibujos de mujeres l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s de mujeres list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66"/>
                    <a:stretch/>
                  </pic:blipFill>
                  <pic:spPr bwMode="auto">
                    <a:xfrm>
                      <a:off x="0" y="0"/>
                      <a:ext cx="2552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AEE" w:rsidRDefault="00991AEE" w:rsidP="00991AEE">
      <w:pPr>
        <w:rPr>
          <w:sz w:val="24"/>
        </w:rPr>
      </w:pPr>
      <w:r>
        <w:rPr>
          <w:sz w:val="24"/>
        </w:rPr>
        <w:t>E</w:t>
      </w:r>
      <w:r w:rsidR="00B921B5">
        <w:rPr>
          <w:sz w:val="24"/>
        </w:rPr>
        <w:t>n una agencia de modelos, el</w:t>
      </w:r>
      <w:r>
        <w:rPr>
          <w:sz w:val="24"/>
        </w:rPr>
        <w:t xml:space="preserve"> 70% de las mujeres son listas. El 70% de las mujeres son guapas. El 70% de las mujeres son buenas. </w:t>
      </w:r>
    </w:p>
    <w:p w:rsidR="00991AEE" w:rsidRDefault="00991AEE" w:rsidP="00991AEE">
      <w:pPr>
        <w:pStyle w:val="Textoindependiente"/>
      </w:pPr>
      <w:r>
        <w:t>¿Cuál es el porcentaje mínimo de m</w:t>
      </w:r>
      <w:r w:rsidR="00B921B5">
        <w:t>odelos</w:t>
      </w:r>
      <w:r>
        <w:t xml:space="preserve"> afortunadas que poseen las tres cualidades?</w:t>
      </w:r>
    </w:p>
    <w:p w:rsidR="00991AEE" w:rsidRDefault="00991AEE" w:rsidP="00991AEE">
      <w:pPr>
        <w:rPr>
          <w:i/>
        </w:rPr>
      </w:pPr>
    </w:p>
    <w:p w:rsidR="00991AEE" w:rsidRDefault="00991AEE" w:rsidP="00991AEE">
      <w:pPr>
        <w:rPr>
          <w:i/>
        </w:rPr>
      </w:pPr>
      <w:bookmarkStart w:id="0" w:name="_GoBack"/>
      <w:bookmarkEnd w:id="0"/>
    </w:p>
    <w:sectPr w:rsidR="00991AEE" w:rsidSect="006862E9">
      <w:pgSz w:w="11906" w:h="16838"/>
      <w:pgMar w:top="1276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602"/>
    <w:multiLevelType w:val="multilevel"/>
    <w:tmpl w:val="AD2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47"/>
    <w:rsid w:val="000F43C6"/>
    <w:rsid w:val="002F78F9"/>
    <w:rsid w:val="003C5247"/>
    <w:rsid w:val="003E1D44"/>
    <w:rsid w:val="005B6492"/>
    <w:rsid w:val="006862E9"/>
    <w:rsid w:val="006F3F9F"/>
    <w:rsid w:val="00777F64"/>
    <w:rsid w:val="007B7B54"/>
    <w:rsid w:val="008373E8"/>
    <w:rsid w:val="00902DE7"/>
    <w:rsid w:val="00991AEE"/>
    <w:rsid w:val="009A1316"/>
    <w:rsid w:val="00A82CBE"/>
    <w:rsid w:val="00B76600"/>
    <w:rsid w:val="00B921B5"/>
    <w:rsid w:val="00BB34AA"/>
    <w:rsid w:val="00CA3195"/>
    <w:rsid w:val="00D0266A"/>
    <w:rsid w:val="00F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F4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43C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AE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AEE"/>
  </w:style>
  <w:style w:type="paragraph" w:styleId="Ttulo">
    <w:name w:val="Title"/>
    <w:basedOn w:val="Normal"/>
    <w:link w:val="TtuloCar"/>
    <w:qFormat/>
    <w:rsid w:val="00991A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991AEE"/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F4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43C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AE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AEE"/>
  </w:style>
  <w:style w:type="paragraph" w:styleId="Ttulo">
    <w:name w:val="Title"/>
    <w:basedOn w:val="Normal"/>
    <w:link w:val="TtuloCar"/>
    <w:qFormat/>
    <w:rsid w:val="00991A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991AEE"/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file:///E:\mip&#225;gina\ingenio\masacr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Javier Soto</cp:lastModifiedBy>
  <cp:revision>3</cp:revision>
  <dcterms:created xsi:type="dcterms:W3CDTF">2015-04-12T21:47:00Z</dcterms:created>
  <dcterms:modified xsi:type="dcterms:W3CDTF">2015-04-12T21:53:00Z</dcterms:modified>
</cp:coreProperties>
</file>